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ЭМ-122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Мигачев Андрей Вячеславович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ЭМ-2710-2/2022 от 27 октября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ЭМ-2710-2/2022 от 27 октября 2022 г.. Приложение №1.</w:t>
            </w:r>
          </w:p>
        </w:tc>
        <w:tc>
          <w:tcPr>
            <w:tcW w:type="dxa" w:w="1701"/>
          </w:tcPr>
          <w:p>
            <w:r>
              <w:t>60562</w:t>
            </w:r>
          </w:p>
        </w:tc>
      </w:tr>
    </w:tbl>
    <w:p/>
    <w:p>
      <w:r>
        <w:t>Всего на сумму: 60562 руб. (Шестьдесят тысяч пятьсот шестьдесят два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Мигачев Андрей Вячеславович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